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D06D6" w14:textId="3E21C25E" w:rsidR="009C1559" w:rsidRDefault="009C1559" w:rsidP="00ED7AD9">
      <w:pPr>
        <w:pStyle w:val="Standard"/>
        <w:spacing w:line="276" w:lineRule="auto"/>
        <w:jc w:val="both"/>
        <w:rPr>
          <w:szCs w:val="24"/>
          <w:lang w:eastAsia="lt-LT"/>
        </w:rPr>
      </w:pPr>
      <w:r>
        <w:rPr>
          <w:szCs w:val="24"/>
        </w:rPr>
        <w:t xml:space="preserve">Valstybinės maisto ir veterinarijos tarnybos Panevėžio departamento 2022 m. </w:t>
      </w:r>
      <w:r w:rsidR="00ED7AD9">
        <w:rPr>
          <w:szCs w:val="24"/>
        </w:rPr>
        <w:t>balandžio</w:t>
      </w:r>
      <w:r>
        <w:rPr>
          <w:szCs w:val="24"/>
        </w:rPr>
        <w:t xml:space="preserve"> </w:t>
      </w:r>
      <w:r w:rsidR="00ED7AD9">
        <w:rPr>
          <w:szCs w:val="24"/>
        </w:rPr>
        <w:t>12</w:t>
      </w:r>
      <w:r>
        <w:rPr>
          <w:szCs w:val="24"/>
        </w:rPr>
        <w:t xml:space="preserve"> d. sprendimu Nr. </w:t>
      </w:r>
      <w:r>
        <w:rPr>
          <w:szCs w:val="24"/>
          <w:lang w:eastAsia="lt-LT"/>
        </w:rPr>
        <w:t>45SV-</w:t>
      </w:r>
      <w:r w:rsidR="00ED7AD9">
        <w:rPr>
          <w:szCs w:val="24"/>
          <w:lang w:eastAsia="lt-LT"/>
        </w:rPr>
        <w:t>27</w:t>
      </w:r>
      <w:r>
        <w:rPr>
          <w:szCs w:val="24"/>
        </w:rPr>
        <w:t xml:space="preserve"> „Dėl produkto (-ų) tiekimo rinkai uždraudimo“ </w:t>
      </w:r>
      <w:r>
        <w:t>UAB „</w:t>
      </w:r>
      <w:proofErr w:type="spellStart"/>
      <w:r>
        <w:t>Radmeta</w:t>
      </w:r>
      <w:proofErr w:type="spellEnd"/>
      <w:r>
        <w:t>“, įmonės kodas 303875355, Radastų g. 71, Panevėžys, maisto tvarkymo subjektų registre suteiktas registro numeris 270002539</w:t>
      </w:r>
      <w:r>
        <w:rPr>
          <w:szCs w:val="24"/>
          <w:lang w:eastAsia="lt-LT"/>
        </w:rPr>
        <w:t xml:space="preserve">, </w:t>
      </w:r>
      <w:r>
        <w:rPr>
          <w:b/>
          <w:bCs/>
          <w:szCs w:val="24"/>
        </w:rPr>
        <w:t>uždrausta tiekti rinkai nesaugų produktą –</w:t>
      </w:r>
      <w:r>
        <w:rPr>
          <w:szCs w:val="24"/>
        </w:rPr>
        <w:t xml:space="preserve"> </w:t>
      </w:r>
      <w:r w:rsidR="00ED7AD9" w:rsidRPr="00ED7AD9">
        <w:rPr>
          <w:b/>
          <w:bCs/>
          <w:color w:val="000000"/>
          <w:szCs w:val="24"/>
        </w:rPr>
        <w:t>Galvijo identifikacijos Nr. LT000007164664</w:t>
      </w:r>
      <w:r w:rsidR="00AC65DC">
        <w:rPr>
          <w:b/>
          <w:bCs/>
          <w:color w:val="000000"/>
          <w:szCs w:val="24"/>
        </w:rPr>
        <w:t xml:space="preserve"> </w:t>
      </w:r>
      <w:r w:rsidR="00ED7AD9" w:rsidRPr="00ED7AD9">
        <w:rPr>
          <w:bCs/>
          <w:color w:val="000000"/>
          <w:szCs w:val="24"/>
        </w:rPr>
        <w:t>2022-02-14 galvijas paskerstas</w:t>
      </w:r>
      <w:r w:rsidR="00AC65DC">
        <w:rPr>
          <w:bCs/>
          <w:color w:val="000000"/>
          <w:szCs w:val="24"/>
        </w:rPr>
        <w:t>,</w:t>
      </w:r>
      <w:r w:rsidR="00ED7AD9" w:rsidRPr="00ED7AD9">
        <w:rPr>
          <w:bCs/>
          <w:color w:val="000000"/>
          <w:szCs w:val="24"/>
        </w:rPr>
        <w:t xml:space="preserve"> </w:t>
      </w:r>
      <w:r w:rsidR="00AC65DC">
        <w:rPr>
          <w:bCs/>
          <w:color w:val="000000"/>
          <w:szCs w:val="24"/>
        </w:rPr>
        <w:t>g</w:t>
      </w:r>
      <w:r w:rsidR="00ED7AD9" w:rsidRPr="00ED7AD9">
        <w:rPr>
          <w:bCs/>
          <w:color w:val="000000"/>
          <w:szCs w:val="24"/>
        </w:rPr>
        <w:t>auta skerdenų 613,0 kg, tinkamumo vartoti terminas iki 2022-02-23 ir valgomųjų subproduktų 52,3 kg</w:t>
      </w:r>
      <w:r w:rsidR="00AC65DC">
        <w:rPr>
          <w:bCs/>
          <w:color w:val="000000"/>
          <w:szCs w:val="24"/>
        </w:rPr>
        <w:t>,</w:t>
      </w:r>
      <w:r w:rsidR="00ED7AD9" w:rsidRPr="00ED7AD9">
        <w:rPr>
          <w:bCs/>
          <w:color w:val="000000"/>
          <w:szCs w:val="24"/>
        </w:rPr>
        <w:t xml:space="preserve"> tinkamumo vartoti terminas iki 2022-02-16, </w:t>
      </w:r>
      <w:r w:rsidR="00ED7AD9" w:rsidRPr="001C586D">
        <w:rPr>
          <w:b/>
          <w:color w:val="000000"/>
          <w:szCs w:val="24"/>
        </w:rPr>
        <w:t>Galvijo identifikacijos Nr. LT000007164609</w:t>
      </w:r>
      <w:r w:rsidR="00ED7AD9" w:rsidRPr="00ED7AD9">
        <w:rPr>
          <w:bCs/>
          <w:color w:val="000000"/>
          <w:szCs w:val="24"/>
        </w:rPr>
        <w:t xml:space="preserve"> 2022-03-14 galvijas </w:t>
      </w:r>
      <w:proofErr w:type="spellStart"/>
      <w:r w:rsidR="00ED7AD9" w:rsidRPr="00ED7AD9">
        <w:rPr>
          <w:bCs/>
          <w:color w:val="000000"/>
          <w:szCs w:val="24"/>
        </w:rPr>
        <w:t>paskerstas</w:t>
      </w:r>
      <w:r w:rsidR="00AC65DC">
        <w:rPr>
          <w:bCs/>
          <w:color w:val="000000"/>
          <w:szCs w:val="24"/>
        </w:rPr>
        <w:t>,g</w:t>
      </w:r>
      <w:r w:rsidR="00ED7AD9" w:rsidRPr="00ED7AD9">
        <w:rPr>
          <w:bCs/>
          <w:color w:val="000000"/>
          <w:szCs w:val="24"/>
        </w:rPr>
        <w:t>auta</w:t>
      </w:r>
      <w:proofErr w:type="spellEnd"/>
      <w:r w:rsidR="00ED7AD9" w:rsidRPr="00ED7AD9">
        <w:rPr>
          <w:bCs/>
          <w:color w:val="000000"/>
          <w:szCs w:val="24"/>
        </w:rPr>
        <w:t xml:space="preserve"> skerdenų 1641,0 kg, tinkamumo vartoti terminas iki 2022-03-23, ir valgomųjų subproduktų 63,7 kg</w:t>
      </w:r>
      <w:r w:rsidR="00AC65DC">
        <w:rPr>
          <w:bCs/>
          <w:color w:val="000000"/>
          <w:szCs w:val="24"/>
        </w:rPr>
        <w:t xml:space="preserve">, </w:t>
      </w:r>
      <w:r w:rsidR="00ED7AD9" w:rsidRPr="00ED7AD9">
        <w:rPr>
          <w:bCs/>
          <w:color w:val="000000"/>
          <w:szCs w:val="24"/>
        </w:rPr>
        <w:t>tinkamumo vartoti terminas iki 2022-03-16,</w:t>
      </w:r>
      <w:r w:rsidR="00AC65DC" w:rsidRPr="00AC65DC">
        <w:rPr>
          <w:szCs w:val="24"/>
        </w:rPr>
        <w:t xml:space="preserve"> </w:t>
      </w:r>
      <w:r w:rsidR="00AC65DC">
        <w:rPr>
          <w:szCs w:val="24"/>
        </w:rPr>
        <w:t xml:space="preserve">nes produktas tiektas rinkai </w:t>
      </w:r>
      <w:r w:rsidR="00AC65DC">
        <w:rPr>
          <w:szCs w:val="24"/>
          <w:lang w:eastAsia="lt-LT"/>
        </w:rPr>
        <w:t xml:space="preserve">nepasibaigus veterinarinių vaistų gamintojų nustatytoms </w:t>
      </w:r>
      <w:proofErr w:type="spellStart"/>
      <w:r w:rsidR="00AC65DC">
        <w:rPr>
          <w:szCs w:val="24"/>
          <w:lang w:eastAsia="lt-LT"/>
        </w:rPr>
        <w:t>išlaukoms</w:t>
      </w:r>
      <w:proofErr w:type="spellEnd"/>
      <w:r w:rsidR="00ED7AD9" w:rsidRPr="00ED7AD9">
        <w:rPr>
          <w:bCs/>
          <w:color w:val="000000"/>
          <w:szCs w:val="24"/>
        </w:rPr>
        <w:t xml:space="preserve"> </w:t>
      </w:r>
      <w:r>
        <w:rPr>
          <w:szCs w:val="24"/>
          <w:lang w:eastAsia="lt-LT"/>
        </w:rPr>
        <w:t xml:space="preserve">ir </w:t>
      </w:r>
      <w:r>
        <w:rPr>
          <w:b/>
          <w:bCs/>
          <w:szCs w:val="24"/>
        </w:rPr>
        <w:t>įpareigoti ūkio subjektą susigrąžinti, pašalinti ir sunaikinti nesaugų produktą.</w:t>
      </w:r>
    </w:p>
    <w:p w14:paraId="6FD2328F" w14:textId="77777777" w:rsidR="005D2A20" w:rsidRDefault="005D2A20"/>
    <w:sectPr w:rsidR="005D2A2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559"/>
    <w:rsid w:val="001C586D"/>
    <w:rsid w:val="005D2A20"/>
    <w:rsid w:val="00767A1B"/>
    <w:rsid w:val="007B7118"/>
    <w:rsid w:val="009823E5"/>
    <w:rsid w:val="009C1559"/>
    <w:rsid w:val="00AC65DC"/>
    <w:rsid w:val="00E856E5"/>
    <w:rsid w:val="00ED7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94EA9"/>
  <w15:chartTrackingRefBased/>
  <w15:docId w15:val="{D616E365-5A08-4678-BAE9-69B138A71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qFormat/>
    <w:rsid w:val="009C1559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color w:val="00000A"/>
      <w:kern w:val="3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8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610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Virginijus Jakubavičius</dc:creator>
  <cp:keywords/>
  <dc:description/>
  <cp:lastModifiedBy>Virginijus Jakubavičius</cp:lastModifiedBy>
  <cp:revision>2</cp:revision>
  <dcterms:created xsi:type="dcterms:W3CDTF">2025-09-22T11:43:00Z</dcterms:created>
  <dcterms:modified xsi:type="dcterms:W3CDTF">2025-09-22T11:43:00Z</dcterms:modified>
</cp:coreProperties>
</file>